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8" o:title=""/>
          </v:shape>
          <o:OLEObject Type="Embed" ProgID="PBrush" ShapeID="_x0000_i1025" DrawAspect="Content" ObjectID="_1766560480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2834FC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2834FC" w:rsidRDefault="009C6042" w:rsidP="003714B0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8036D">
        <w:rPr>
          <w:bCs w:val="0"/>
          <w:szCs w:val="28"/>
        </w:rPr>
        <w:t>затвердження</w:t>
      </w:r>
      <w:r w:rsidR="00BE6109">
        <w:rPr>
          <w:bCs w:val="0"/>
          <w:szCs w:val="28"/>
        </w:rPr>
        <w:t xml:space="preserve"> Положення </w:t>
      </w:r>
    </w:p>
    <w:p w:rsidR="002E1EF6" w:rsidRDefault="002E1EF6" w:rsidP="002E1EF6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Молодіжну раду </w:t>
      </w:r>
      <w:r w:rsidR="00C570DA">
        <w:rPr>
          <w:bCs w:val="0"/>
          <w:szCs w:val="28"/>
        </w:rPr>
        <w:t>при Луцькій</w:t>
      </w:r>
      <w:r w:rsidRPr="002E1EF6">
        <w:rPr>
          <w:bCs w:val="0"/>
          <w:szCs w:val="28"/>
        </w:rPr>
        <w:t xml:space="preserve"> </w:t>
      </w:r>
    </w:p>
    <w:p w:rsidR="002E1EF6" w:rsidRDefault="00C570DA" w:rsidP="002E1EF6">
      <w:pPr>
        <w:jc w:val="both"/>
        <w:rPr>
          <w:bCs w:val="0"/>
          <w:szCs w:val="28"/>
        </w:rPr>
      </w:pPr>
      <w:r>
        <w:rPr>
          <w:bCs w:val="0"/>
          <w:szCs w:val="28"/>
        </w:rPr>
        <w:t>міській раді</w:t>
      </w:r>
      <w:r w:rsidR="00B55090">
        <w:rPr>
          <w:bCs w:val="0"/>
          <w:szCs w:val="28"/>
        </w:rPr>
        <w:t xml:space="preserve"> в новій редакції</w:t>
      </w:r>
    </w:p>
    <w:p w:rsidR="00B55090" w:rsidRPr="002E1EF6" w:rsidRDefault="00B55090" w:rsidP="002E1EF6">
      <w:pPr>
        <w:jc w:val="both"/>
        <w:rPr>
          <w:bCs w:val="0"/>
          <w:szCs w:val="28"/>
        </w:rPr>
      </w:pPr>
    </w:p>
    <w:p w:rsidR="009A36FA" w:rsidRDefault="003714B0" w:rsidP="004531DA">
      <w:pPr>
        <w:ind w:firstLine="709"/>
        <w:jc w:val="both"/>
        <w:rPr>
          <w:szCs w:val="28"/>
        </w:rPr>
      </w:pPr>
      <w:r w:rsidRPr="003714B0">
        <w:rPr>
          <w:szCs w:val="28"/>
        </w:rPr>
        <w:t xml:space="preserve">Відповідно до законів України </w:t>
      </w:r>
      <w:r w:rsidR="002E1EF6" w:rsidRPr="002E1EF6">
        <w:rPr>
          <w:szCs w:val="28"/>
        </w:rPr>
        <w:t>«Про місцеве самоврядування в Україні», «Про основні засади молодіжної політики», «Про добровільне об’єднання територіальних громад»</w:t>
      </w:r>
      <w:r w:rsidR="002E1EF6">
        <w:rPr>
          <w:szCs w:val="28"/>
        </w:rPr>
        <w:t xml:space="preserve">, </w:t>
      </w:r>
      <w:r w:rsidRPr="003714B0">
        <w:rPr>
          <w:szCs w:val="28"/>
        </w:rPr>
        <w:t xml:space="preserve">з метою забезпечення належного функціонування постійно діючого колегіального консультативно-дорадчого органу при Луцькій міській раді для проведення консультацій із громадськістю з питань формування та </w:t>
      </w:r>
      <w:r w:rsidRPr="00FC7064">
        <w:rPr>
          <w:spacing w:val="-4"/>
          <w:szCs w:val="28"/>
        </w:rPr>
        <w:t xml:space="preserve">реалізації державної </w:t>
      </w:r>
      <w:r w:rsidR="00FC7064" w:rsidRPr="00FC7064">
        <w:rPr>
          <w:spacing w:val="-4"/>
          <w:szCs w:val="28"/>
        </w:rPr>
        <w:t xml:space="preserve">молодіжної </w:t>
      </w:r>
      <w:r w:rsidRPr="00FC7064">
        <w:rPr>
          <w:spacing w:val="-4"/>
          <w:szCs w:val="28"/>
        </w:rPr>
        <w:t>політики та вирішення питань життєдіяльності</w:t>
      </w:r>
      <w:r w:rsidRPr="003714B0">
        <w:rPr>
          <w:szCs w:val="28"/>
        </w:rPr>
        <w:t xml:space="preserve"> Луцької міської територіальної громади</w:t>
      </w:r>
      <w:r w:rsidR="009A36FA">
        <w:rPr>
          <w:szCs w:val="28"/>
        </w:rPr>
        <w:t>, міська рада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 w:rsidP="002E1EF6">
      <w:pPr>
        <w:ind w:firstLine="567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27051" w:rsidRPr="00627051">
        <w:rPr>
          <w:szCs w:val="28"/>
        </w:rPr>
        <w:t xml:space="preserve">Положення </w:t>
      </w:r>
      <w:r w:rsidR="00C570DA">
        <w:rPr>
          <w:szCs w:val="28"/>
        </w:rPr>
        <w:t>про Молодіжну раду при Луцькій міській раді</w:t>
      </w:r>
      <w:r w:rsidR="00B55090">
        <w:rPr>
          <w:szCs w:val="28"/>
        </w:rPr>
        <w:t xml:space="preserve"> </w:t>
      </w:r>
      <w:r w:rsidR="00052C26">
        <w:rPr>
          <w:szCs w:val="28"/>
        </w:rPr>
        <w:t xml:space="preserve">у новій редакції </w:t>
      </w:r>
      <w:r w:rsidR="00F632F7">
        <w:rPr>
          <w:szCs w:val="28"/>
        </w:rPr>
        <w:t>згідно з додатком</w:t>
      </w:r>
      <w:r>
        <w:rPr>
          <w:szCs w:val="28"/>
        </w:rPr>
        <w:t>.</w:t>
      </w:r>
    </w:p>
    <w:p w:rsidR="00B55090" w:rsidRDefault="00C27894" w:rsidP="00B55090">
      <w:pPr>
        <w:ind w:firstLine="567"/>
        <w:jc w:val="both"/>
        <w:rPr>
          <w:bCs w:val="0"/>
          <w:color w:val="000000"/>
          <w:sz w:val="27"/>
          <w:szCs w:val="27"/>
          <w:shd w:val="clear" w:color="auto" w:fill="FFFFFF"/>
        </w:rPr>
      </w:pPr>
      <w:r>
        <w:rPr>
          <w:spacing w:val="-6"/>
          <w:szCs w:val="28"/>
        </w:rPr>
        <w:t>2</w:t>
      </w:r>
      <w:r w:rsidR="00480EF4">
        <w:rPr>
          <w:spacing w:val="-6"/>
          <w:szCs w:val="28"/>
        </w:rPr>
        <w:t xml:space="preserve">. Пункти 1, 2  </w:t>
      </w:r>
      <w:r w:rsidR="00052C26">
        <w:rPr>
          <w:spacing w:val="-6"/>
          <w:szCs w:val="28"/>
        </w:rPr>
        <w:t>р</w:t>
      </w:r>
      <w:r w:rsidR="00B55090">
        <w:rPr>
          <w:spacing w:val="-6"/>
          <w:szCs w:val="28"/>
        </w:rPr>
        <w:t xml:space="preserve">ішення </w:t>
      </w:r>
      <w:r w:rsidR="00B55090" w:rsidRPr="004D5B83">
        <w:rPr>
          <w:spacing w:val="-6"/>
          <w:szCs w:val="28"/>
        </w:rPr>
        <w:t xml:space="preserve">міської ради </w:t>
      </w:r>
      <w:r w:rsidR="00216AD9">
        <w:rPr>
          <w:spacing w:val="-6"/>
          <w:szCs w:val="28"/>
        </w:rPr>
        <w:t xml:space="preserve">від </w:t>
      </w:r>
      <w:r w:rsidR="008763CA">
        <w:rPr>
          <w:bCs w:val="0"/>
          <w:sz w:val="27"/>
          <w:szCs w:val="27"/>
        </w:rPr>
        <w:t>25.09.2023 </w:t>
      </w:r>
      <w:r w:rsidR="00667334">
        <w:rPr>
          <w:bCs w:val="0"/>
          <w:sz w:val="27"/>
          <w:szCs w:val="27"/>
        </w:rPr>
        <w:t>№</w:t>
      </w:r>
      <w:r w:rsidR="00667334">
        <w:t> </w:t>
      </w:r>
      <w:r w:rsidR="00216AD9">
        <w:rPr>
          <w:bCs w:val="0"/>
          <w:sz w:val="27"/>
          <w:szCs w:val="27"/>
        </w:rPr>
        <w:t>51/65 </w:t>
      </w:r>
      <w:bookmarkStart w:id="0" w:name="_GoBack"/>
      <w:bookmarkEnd w:id="0"/>
      <w:r w:rsidR="00B55090" w:rsidRPr="00D31992">
        <w:rPr>
          <w:bCs w:val="0"/>
          <w:sz w:val="27"/>
          <w:szCs w:val="27"/>
        </w:rPr>
        <w:t>«Про затвердження Положення про Молодіжну раду Луцької міської територіальної громади»</w:t>
      </w:r>
      <w:r w:rsidR="00B55090">
        <w:rPr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DA5356">
        <w:rPr>
          <w:bCs w:val="0"/>
          <w:color w:val="000000"/>
          <w:sz w:val="27"/>
          <w:szCs w:val="27"/>
          <w:shd w:val="clear" w:color="auto" w:fill="FFFFFF"/>
        </w:rPr>
        <w:t>вважати такими, що втратили</w:t>
      </w:r>
      <w:r w:rsidR="00B55090">
        <w:rPr>
          <w:bCs w:val="0"/>
          <w:color w:val="000000"/>
          <w:sz w:val="27"/>
          <w:szCs w:val="27"/>
          <w:shd w:val="clear" w:color="auto" w:fill="FFFFFF"/>
        </w:rPr>
        <w:t xml:space="preserve"> чинність.</w:t>
      </w:r>
    </w:p>
    <w:p w:rsidR="00C27894" w:rsidRPr="00C27894" w:rsidRDefault="00C27894" w:rsidP="00C27894">
      <w:pPr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3. Додаток до р</w:t>
      </w:r>
      <w:r w:rsidRPr="004D5B83">
        <w:rPr>
          <w:spacing w:val="-6"/>
          <w:szCs w:val="28"/>
        </w:rPr>
        <w:t xml:space="preserve">ішення міської ради </w:t>
      </w:r>
      <w:r>
        <w:rPr>
          <w:spacing w:val="-6"/>
          <w:szCs w:val="28"/>
        </w:rPr>
        <w:t xml:space="preserve">від </w:t>
      </w:r>
      <w:r w:rsidRPr="008E586E">
        <w:rPr>
          <w:spacing w:val="-6"/>
          <w:szCs w:val="28"/>
        </w:rPr>
        <w:t>24.02.2021</w:t>
      </w:r>
      <w:r>
        <w:rPr>
          <w:spacing w:val="-6"/>
          <w:szCs w:val="28"/>
        </w:rPr>
        <w:t xml:space="preserve"> </w:t>
      </w:r>
      <w:r w:rsidRPr="008E586E">
        <w:rPr>
          <w:spacing w:val="-6"/>
          <w:szCs w:val="28"/>
        </w:rPr>
        <w:t>№</w:t>
      </w:r>
      <w:r>
        <w:rPr>
          <w:spacing w:val="-6"/>
          <w:szCs w:val="28"/>
        </w:rPr>
        <w:t xml:space="preserve"> </w:t>
      </w:r>
      <w:r w:rsidRPr="008E586E">
        <w:rPr>
          <w:spacing w:val="-6"/>
          <w:szCs w:val="28"/>
        </w:rPr>
        <w:t>7/90 «</w:t>
      </w:r>
      <w:r w:rsidRPr="00961701">
        <w:rPr>
          <w:spacing w:val="-6"/>
          <w:szCs w:val="28"/>
        </w:rPr>
        <w:t>Про затвердження Положення про Молодіжну раду при Луцькій міській раді у новій редакції</w:t>
      </w:r>
      <w:r w:rsidRPr="004D5B83">
        <w:rPr>
          <w:spacing w:val="-6"/>
          <w:szCs w:val="28"/>
        </w:rPr>
        <w:t>»</w:t>
      </w:r>
      <w:r>
        <w:rPr>
          <w:spacing w:val="-6"/>
          <w:szCs w:val="28"/>
        </w:rPr>
        <w:t xml:space="preserve"> вважати таким, що втратив</w:t>
      </w:r>
      <w:r w:rsidRPr="004D5B83">
        <w:rPr>
          <w:spacing w:val="-6"/>
          <w:szCs w:val="28"/>
        </w:rPr>
        <w:t xml:space="preserve"> чинність.</w:t>
      </w:r>
    </w:p>
    <w:p w:rsidR="0061529B" w:rsidRDefault="0061529B" w:rsidP="00B55090">
      <w:pPr>
        <w:ind w:firstLine="567"/>
        <w:jc w:val="both"/>
        <w:rPr>
          <w:bCs w:val="0"/>
          <w:sz w:val="27"/>
          <w:szCs w:val="27"/>
        </w:rPr>
      </w:pPr>
      <w:r>
        <w:rPr>
          <w:bCs w:val="0"/>
          <w:color w:val="000000"/>
          <w:sz w:val="27"/>
          <w:szCs w:val="27"/>
          <w:shd w:val="clear" w:color="auto" w:fill="FFFFFF"/>
        </w:rPr>
        <w:t xml:space="preserve">4. Пункт 3.1 </w:t>
      </w:r>
      <w:r>
        <w:rPr>
          <w:spacing w:val="-6"/>
          <w:szCs w:val="28"/>
        </w:rPr>
        <w:t xml:space="preserve">рішення </w:t>
      </w:r>
      <w:r w:rsidRPr="004D5B83">
        <w:rPr>
          <w:spacing w:val="-6"/>
          <w:szCs w:val="28"/>
        </w:rPr>
        <w:t xml:space="preserve">міської ради </w:t>
      </w:r>
      <w:r>
        <w:rPr>
          <w:spacing w:val="-6"/>
          <w:szCs w:val="28"/>
        </w:rPr>
        <w:t xml:space="preserve">від </w:t>
      </w:r>
      <w:r w:rsidR="00C27894">
        <w:rPr>
          <w:bCs w:val="0"/>
          <w:sz w:val="27"/>
          <w:szCs w:val="27"/>
        </w:rPr>
        <w:t>25.09.2023 № </w:t>
      </w:r>
      <w:r w:rsidRPr="00D31992">
        <w:rPr>
          <w:bCs w:val="0"/>
          <w:sz w:val="27"/>
          <w:szCs w:val="27"/>
        </w:rPr>
        <w:t>51/65 «Про затвердження Положення про Молодіжну раду Луцької міської територіальної громади»</w:t>
      </w:r>
      <w:r>
        <w:rPr>
          <w:bCs w:val="0"/>
          <w:sz w:val="27"/>
          <w:szCs w:val="27"/>
        </w:rPr>
        <w:t xml:space="preserve"> викласти в новій редакції:</w:t>
      </w:r>
    </w:p>
    <w:p w:rsidR="0061529B" w:rsidRPr="0061529B" w:rsidRDefault="0061529B" w:rsidP="0061529B">
      <w:pPr>
        <w:ind w:firstLine="567"/>
        <w:jc w:val="both"/>
        <w:rPr>
          <w:color w:val="000000"/>
          <w:szCs w:val="26"/>
        </w:rPr>
      </w:pPr>
      <w:r>
        <w:rPr>
          <w:bCs w:val="0"/>
          <w:sz w:val="27"/>
          <w:szCs w:val="27"/>
        </w:rPr>
        <w:t>«</w:t>
      </w:r>
      <w:r w:rsidR="00226416">
        <w:rPr>
          <w:bCs w:val="0"/>
          <w:sz w:val="27"/>
          <w:szCs w:val="27"/>
        </w:rPr>
        <w:t xml:space="preserve">3.1. </w:t>
      </w:r>
      <w:r w:rsidRPr="000A6E8A">
        <w:rPr>
          <w:color w:val="000000"/>
          <w:szCs w:val="26"/>
        </w:rPr>
        <w:t xml:space="preserve">Оголосити і провести конкурс на членство у Молодіжну раду </w:t>
      </w:r>
      <w:r>
        <w:rPr>
          <w:color w:val="000000"/>
          <w:szCs w:val="26"/>
        </w:rPr>
        <w:t xml:space="preserve">при Луцькій </w:t>
      </w:r>
      <w:r w:rsidRPr="0061529B">
        <w:rPr>
          <w:color w:val="000000"/>
          <w:szCs w:val="26"/>
        </w:rPr>
        <w:t xml:space="preserve">міській раді </w:t>
      </w:r>
      <w:r w:rsidRPr="000A6E8A">
        <w:rPr>
          <w:color w:val="000000"/>
          <w:szCs w:val="26"/>
        </w:rPr>
        <w:t xml:space="preserve">та </w:t>
      </w:r>
      <w:r>
        <w:rPr>
          <w:color w:val="000000"/>
          <w:szCs w:val="26"/>
        </w:rPr>
        <w:t>затвердити</w:t>
      </w:r>
      <w:r w:rsidRPr="000A6E8A">
        <w:rPr>
          <w:color w:val="000000"/>
          <w:szCs w:val="26"/>
        </w:rPr>
        <w:t xml:space="preserve"> список кандидатів</w:t>
      </w:r>
      <w:r w:rsidR="00226416">
        <w:rPr>
          <w:color w:val="000000"/>
          <w:szCs w:val="26"/>
        </w:rPr>
        <w:t>.</w:t>
      </w:r>
      <w:r>
        <w:rPr>
          <w:color w:val="000000"/>
          <w:szCs w:val="26"/>
        </w:rPr>
        <w:t>».</w:t>
      </w:r>
    </w:p>
    <w:p w:rsidR="009A36FA" w:rsidRPr="00906827" w:rsidRDefault="0061529B" w:rsidP="008E586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5.</w:t>
      </w:r>
      <w:r w:rsidR="009A36FA" w:rsidRPr="00906827">
        <w:rPr>
          <w:spacing w:val="-4"/>
          <w:szCs w:val="28"/>
        </w:rPr>
        <w:t> Контроль за виконання</w:t>
      </w:r>
      <w:r w:rsidR="008E586E">
        <w:rPr>
          <w:spacing w:val="-4"/>
          <w:szCs w:val="28"/>
        </w:rPr>
        <w:t>м</w:t>
      </w:r>
      <w:r w:rsidR="009A36FA" w:rsidRPr="00906827">
        <w:rPr>
          <w:spacing w:val="-4"/>
          <w:szCs w:val="28"/>
        </w:rPr>
        <w:t xml:space="preserve"> рішення покласти на </w:t>
      </w:r>
      <w:r w:rsidR="00F632F7" w:rsidRPr="00906827">
        <w:rPr>
          <w:spacing w:val="-4"/>
          <w:szCs w:val="28"/>
        </w:rPr>
        <w:t xml:space="preserve">заступника міського голови </w:t>
      </w:r>
      <w:r w:rsidR="008E586E">
        <w:rPr>
          <w:spacing w:val="-4"/>
          <w:szCs w:val="28"/>
        </w:rPr>
        <w:t xml:space="preserve">Ірину Чебелюк </w:t>
      </w:r>
      <w:r w:rsidR="00F632F7" w:rsidRPr="00906827">
        <w:rPr>
          <w:spacing w:val="-4"/>
          <w:szCs w:val="28"/>
        </w:rPr>
        <w:t xml:space="preserve">та </w:t>
      </w:r>
      <w:r w:rsidR="009A36FA" w:rsidRPr="00906827">
        <w:rPr>
          <w:spacing w:val="-4"/>
          <w:szCs w:val="28"/>
        </w:rPr>
        <w:t xml:space="preserve">постійну </w:t>
      </w:r>
      <w:r w:rsidR="009A36FA" w:rsidRPr="00906827">
        <w:rPr>
          <w:rStyle w:val="field-content"/>
          <w:spacing w:val="-4"/>
        </w:rPr>
        <w:t xml:space="preserve">комісію міської ради з </w:t>
      </w:r>
      <w:r w:rsidR="009A36FA" w:rsidRPr="002834FC">
        <w:rPr>
          <w:rStyle w:val="field-content"/>
          <w:spacing w:val="-10"/>
        </w:rPr>
        <w:t xml:space="preserve">питань </w:t>
      </w:r>
      <w:r w:rsidR="00881BC6" w:rsidRPr="002834FC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906827">
        <w:rPr>
          <w:rStyle w:val="field-content"/>
          <w:spacing w:val="-4"/>
        </w:rPr>
        <w:t xml:space="preserve"> інформаційної політики, молоді, спорту та туризму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 w:val="24"/>
          <w:szCs w:val="28"/>
        </w:rPr>
      </w:pPr>
    </w:p>
    <w:p w:rsidR="004D5B83" w:rsidRPr="00EC0096" w:rsidRDefault="004D5B83">
      <w:pPr>
        <w:jc w:val="both"/>
        <w:rPr>
          <w:sz w:val="24"/>
          <w:szCs w:val="28"/>
        </w:rPr>
      </w:pPr>
    </w:p>
    <w:p w:rsidR="009A36FA" w:rsidRPr="00EC0096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Pr="00EC0096" w:rsidRDefault="009A36FA">
      <w:pPr>
        <w:jc w:val="both"/>
        <w:rPr>
          <w:sz w:val="22"/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C0096">
      <w:footerReference w:type="default" r:id="rId10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79" w:rsidRDefault="00404379">
      <w:r>
        <w:separator/>
      </w:r>
    </w:p>
  </w:endnote>
  <w:endnote w:type="continuationSeparator" w:id="0">
    <w:p w:rsidR="00404379" w:rsidRDefault="0040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FA" w:rsidRDefault="00E53963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18E24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79" w:rsidRDefault="00404379">
      <w:r>
        <w:separator/>
      </w:r>
    </w:p>
  </w:footnote>
  <w:footnote w:type="continuationSeparator" w:id="0">
    <w:p w:rsidR="00404379" w:rsidRDefault="0040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B"/>
    <w:rsid w:val="0001479E"/>
    <w:rsid w:val="00036D93"/>
    <w:rsid w:val="00052C26"/>
    <w:rsid w:val="00060985"/>
    <w:rsid w:val="000C4329"/>
    <w:rsid w:val="000D232B"/>
    <w:rsid w:val="001B43B0"/>
    <w:rsid w:val="001C1BD9"/>
    <w:rsid w:val="00216AD9"/>
    <w:rsid w:val="00226416"/>
    <w:rsid w:val="002834FC"/>
    <w:rsid w:val="002E1EF6"/>
    <w:rsid w:val="00300E45"/>
    <w:rsid w:val="003630E2"/>
    <w:rsid w:val="003714B0"/>
    <w:rsid w:val="003A7592"/>
    <w:rsid w:val="00404379"/>
    <w:rsid w:val="00410376"/>
    <w:rsid w:val="00440F5F"/>
    <w:rsid w:val="00442343"/>
    <w:rsid w:val="004531DA"/>
    <w:rsid w:val="00480EF4"/>
    <w:rsid w:val="004D5B83"/>
    <w:rsid w:val="004F0B34"/>
    <w:rsid w:val="005573B9"/>
    <w:rsid w:val="005773DB"/>
    <w:rsid w:val="00584A29"/>
    <w:rsid w:val="005A72B1"/>
    <w:rsid w:val="0061529B"/>
    <w:rsid w:val="00627051"/>
    <w:rsid w:val="00667334"/>
    <w:rsid w:val="006A6A60"/>
    <w:rsid w:val="006B48F7"/>
    <w:rsid w:val="006C4DF1"/>
    <w:rsid w:val="00706857"/>
    <w:rsid w:val="00732442"/>
    <w:rsid w:val="007D3DDD"/>
    <w:rsid w:val="00854A41"/>
    <w:rsid w:val="00875EAB"/>
    <w:rsid w:val="008763CA"/>
    <w:rsid w:val="00881BC6"/>
    <w:rsid w:val="008D7317"/>
    <w:rsid w:val="008E586E"/>
    <w:rsid w:val="008F1A2B"/>
    <w:rsid w:val="00906827"/>
    <w:rsid w:val="00936400"/>
    <w:rsid w:val="00961701"/>
    <w:rsid w:val="00964260"/>
    <w:rsid w:val="0098709D"/>
    <w:rsid w:val="009901E6"/>
    <w:rsid w:val="009A36FA"/>
    <w:rsid w:val="009C6042"/>
    <w:rsid w:val="00A11988"/>
    <w:rsid w:val="00A3423A"/>
    <w:rsid w:val="00A50AB7"/>
    <w:rsid w:val="00B55090"/>
    <w:rsid w:val="00BE6109"/>
    <w:rsid w:val="00C27894"/>
    <w:rsid w:val="00C35724"/>
    <w:rsid w:val="00C570DA"/>
    <w:rsid w:val="00C93CFD"/>
    <w:rsid w:val="00CA64E3"/>
    <w:rsid w:val="00CC76AE"/>
    <w:rsid w:val="00CE2023"/>
    <w:rsid w:val="00CF0212"/>
    <w:rsid w:val="00D5187D"/>
    <w:rsid w:val="00D54638"/>
    <w:rsid w:val="00DA0FCF"/>
    <w:rsid w:val="00DA5356"/>
    <w:rsid w:val="00E27C1B"/>
    <w:rsid w:val="00E46EDE"/>
    <w:rsid w:val="00E53963"/>
    <w:rsid w:val="00EA4B07"/>
    <w:rsid w:val="00EC0096"/>
    <w:rsid w:val="00F069E3"/>
    <w:rsid w:val="00F632F7"/>
    <w:rsid w:val="00F64C51"/>
    <w:rsid w:val="00F8036D"/>
    <w:rsid w:val="00F933ED"/>
    <w:rsid w:val="00FC7064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9BD86"/>
  <w15:docId w15:val="{4D78E534-8B6E-4DAF-9F5D-4D3A2531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9CF2-A92C-4BC9-A818-442F8F08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Пользователь Windows</cp:lastModifiedBy>
  <cp:revision>22</cp:revision>
  <cp:lastPrinted>2024-01-11T14:40:00Z</cp:lastPrinted>
  <dcterms:created xsi:type="dcterms:W3CDTF">2023-08-31T07:18:00Z</dcterms:created>
  <dcterms:modified xsi:type="dcterms:W3CDTF">2024-01-12T08:28:00Z</dcterms:modified>
</cp:coreProperties>
</file>